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CB" w:rsidRDefault="00FB6A45">
      <w:pPr>
        <w:spacing w:line="500" w:lineRule="exact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color w:val="000000"/>
          <w:sz w:val="44"/>
          <w:szCs w:val="44"/>
        </w:rPr>
        <w:t>第一类体外诊断试剂备案信息表</w:t>
      </w:r>
    </w:p>
    <w:p w:rsidR="00BA5CCB" w:rsidRDefault="00FB6A45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ascii="Times New Roman" w:hAnsi="Times New Roman" w:hint="eastAsia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ascii="Times New Roman" w:hAnsi="Times New Roman" w:hint="eastAsia"/>
          <w:color w:val="000000"/>
          <w:sz w:val="24"/>
        </w:rPr>
        <w:t>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20180180</w:t>
      </w:r>
      <w:r>
        <w:rPr>
          <w:rFonts w:ascii="Times New Roman" w:hAnsi="Times New Roman" w:hint="eastAsia"/>
          <w:color w:val="000000"/>
          <w:sz w:val="24"/>
        </w:rPr>
        <w:t>号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BA5CCB">
        <w:trPr>
          <w:trHeight w:val="58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BA5CCB">
        <w:trPr>
          <w:trHeight w:val="58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BA5CCB">
        <w:trPr>
          <w:trHeight w:val="58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BA5CCB">
        <w:trPr>
          <w:trHeight w:val="58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BA5CCB">
        <w:trPr>
          <w:trHeight w:val="58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BA5CCB">
        <w:trPr>
          <w:trHeight w:val="709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BA5CCB">
        <w:trPr>
          <w:trHeight w:val="554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细胞角蛋白5&amp;6抗体试剂（免疫组织化学）</w:t>
            </w:r>
          </w:p>
        </w:tc>
      </w:tr>
      <w:tr w:rsidR="00BA5CCB">
        <w:trPr>
          <w:trHeight w:val="497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即用型：1.5ml/瓶、3.0ml/瓶、6.0ml/瓶、15ml/瓶、90ml/瓶；</w:t>
            </w:r>
          </w:p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浓缩型：0.1ml/瓶、0.2ml/瓶、1.0ml/瓶、10ml/瓶。</w:t>
            </w:r>
          </w:p>
        </w:tc>
      </w:tr>
      <w:tr w:rsidR="00BA5CCB">
        <w:trPr>
          <w:trHeight w:val="596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 w:hint="eastAsia"/>
              </w:rPr>
              <w:t>~</w:t>
            </w:r>
            <w:r>
              <w:rPr>
                <w:rFonts w:ascii="仿宋_GB2312" w:eastAsia="仿宋_GB2312" w:hAnsi="Times New Roman" w:hint="eastAsia"/>
              </w:rPr>
              <w:t>8℃保存，禁止冻存。有效期18个月。</w:t>
            </w:r>
          </w:p>
        </w:tc>
      </w:tr>
      <w:tr w:rsidR="00BA5CCB">
        <w:trPr>
          <w:trHeight w:val="73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BA5CCB" w:rsidRDefault="0093377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B6A45">
              <w:rPr>
                <w:rFonts w:ascii="仿宋_GB2312" w:eastAsia="仿宋_GB2312" w:hAnsi="Times New Roman" w:hint="eastAsia"/>
              </w:rPr>
              <w:t>由</w:t>
            </w:r>
            <w:r w:rsidRPr="00FB6A45">
              <w:rPr>
                <w:rFonts w:ascii="宋体" w:hAnsi="宋体" w:cs="宋体" w:hint="eastAsia"/>
              </w:rPr>
              <w:t>细胞角蛋白</w:t>
            </w:r>
            <w:r w:rsidRPr="00FB6A45">
              <w:rPr>
                <w:rFonts w:ascii="仿宋_GB2312" w:eastAsia="仿宋_GB2312" w:hAnsi="Times New Roman" w:hint="eastAsia"/>
              </w:rPr>
              <w:t>5&amp;6抗体（</w:t>
            </w:r>
            <w:proofErr w:type="gramStart"/>
            <w:r w:rsidRPr="00FB6A45">
              <w:rPr>
                <w:rFonts w:ascii="宋体" w:hAnsi="宋体" w:cs="宋体" w:hint="eastAsia"/>
              </w:rPr>
              <w:t>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</w:t>
            </w:r>
            <w:proofErr w:type="gramEnd"/>
            <w:r w:rsidRPr="00FB6A45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FB6A45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 w:rsidRPr="00FB6A45">
              <w:rPr>
                <w:rFonts w:ascii="仿宋_GB2312" w:eastAsia="仿宋_GB2312" w:hAnsi="Times New Roman" w:hint="eastAsia"/>
              </w:rPr>
              <w:t>D5/16B4；</w:t>
            </w:r>
            <w:proofErr w:type="gramStart"/>
            <w:r w:rsidRPr="00FB6A45">
              <w:rPr>
                <w:rFonts w:ascii="宋体" w:hAnsi="宋体" w:cs="宋体" w:hint="eastAsia"/>
              </w:rPr>
              <w:t>或鼠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</w:t>
            </w:r>
            <w:proofErr w:type="gramEnd"/>
            <w:r w:rsidRPr="00FB6A45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FB6A45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 w:rsidRPr="00FB6A45">
              <w:rPr>
                <w:rFonts w:ascii="仿宋_GB2312" w:eastAsia="仿宋_GB2312" w:hAnsi="Times New Roman" w:hint="eastAsia"/>
              </w:rPr>
              <w:t>MX040；</w:t>
            </w:r>
            <w:proofErr w:type="gramStart"/>
            <w:r w:rsidRPr="00FB6A45">
              <w:rPr>
                <w:rFonts w:ascii="宋体" w:hAnsi="宋体" w:cs="宋体" w:hint="eastAsia"/>
              </w:rPr>
              <w:t>或</w:t>
            </w:r>
            <w:r>
              <w:rPr>
                <w:rFonts w:ascii="宋体" w:hAnsi="宋体" w:cs="宋体" w:hint="eastAsia"/>
              </w:rPr>
              <w:t>兔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</w:t>
            </w:r>
            <w:proofErr w:type="gramEnd"/>
            <w:r w:rsidRPr="00FB6A45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FB6A45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>
              <w:rPr>
                <w:rFonts w:ascii="仿宋_GB2312" w:eastAsia="仿宋_GB2312" w:hAnsi="Times New Roman" w:hint="eastAsia"/>
              </w:rPr>
              <w:t>M</w:t>
            </w:r>
            <w:r>
              <w:rPr>
                <w:rFonts w:ascii="宋体" w:hAnsi="宋体" w:cs="宋体" w:hint="eastAsia"/>
              </w:rPr>
              <w:t>XR</w:t>
            </w:r>
            <w:r w:rsidRPr="00FB6A45">
              <w:rPr>
                <w:rFonts w:ascii="仿宋_GB2312" w:eastAsia="仿宋_GB2312" w:hAnsi="Times New Roman" w:hint="eastAsia"/>
              </w:rPr>
              <w:t>065）和缓冲液组成。</w:t>
            </w:r>
          </w:p>
        </w:tc>
      </w:tr>
      <w:tr w:rsidR="00BA5CCB">
        <w:trPr>
          <w:trHeight w:val="735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在常规染色（如：HE染色）基础上进行免疫组织化学染色，为医师提供诊断的辅助信息。</w:t>
            </w:r>
          </w:p>
        </w:tc>
      </w:tr>
      <w:tr w:rsidR="00BA5CCB">
        <w:trPr>
          <w:trHeight w:val="453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BA5CCB">
        <w:trPr>
          <w:trHeight w:val="861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BA5CCB" w:rsidRDefault="00FB6A45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BA5CCB" w:rsidRDefault="00FB6A45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BA5CCB" w:rsidRDefault="00FB6A45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 w:rsidR="00933776" w:rsidRPr="00FB6A45">
              <w:rPr>
                <w:rFonts w:ascii="仿宋_GB2312" w:eastAsia="仿宋_GB2312" w:hAnsi="Times New Roman" w:hint="eastAsia"/>
              </w:rPr>
              <w:t>2024年6月21日</w:t>
            </w:r>
            <w:bookmarkStart w:id="0" w:name="_GoBack"/>
            <w:bookmarkEnd w:id="0"/>
          </w:p>
        </w:tc>
      </w:tr>
      <w:tr w:rsidR="00BA5CCB">
        <w:trPr>
          <w:trHeight w:val="1078"/>
          <w:jc w:val="center"/>
        </w:trPr>
        <w:tc>
          <w:tcPr>
            <w:tcW w:w="1742" w:type="dxa"/>
            <w:vAlign w:val="center"/>
          </w:tcPr>
          <w:p w:rsidR="00BA5CCB" w:rsidRDefault="00FB6A45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</w:tcPr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2018年03月08日，该企业申请产品备案。</w:t>
            </w:r>
          </w:p>
          <w:p w:rsidR="00BA5CCB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2024年02月27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</w:t>
            </w:r>
            <w:r>
              <w:rPr>
                <w:rFonts w:ascii="仿宋_GB2312" w:eastAsia="仿宋_GB2312" w:hAnsi="Times New Roman" w:hint="eastAsia"/>
                <w:szCs w:val="21"/>
              </w:rPr>
              <w:lastRenderedPageBreak/>
              <w:t>“即用型：1.5ml/瓶、3.0ml/瓶、6.0ml/瓶、15ml/瓶；浓缩型：0.1ml/瓶、0.2ml/瓶、1.0ml/瓶”变更为“即用型：1.5ml/瓶、3.0ml/瓶、6.0ml/瓶、15ml/瓶、90ml/瓶；浓缩型：0.1ml/瓶、0.2ml/瓶、1.0ml/瓶、10ml/瓶”；主要组成成分由“细胞角蛋白5&amp;6抗体试剂”变更为“由细胞角蛋白5&amp;6抗体（鼠单抗，克隆号D5/16B4；或鼠单抗，克隆号MX040）和缓冲液组成”；变更产品技术要求。</w:t>
            </w:r>
          </w:p>
          <w:p w:rsidR="00FB6A45" w:rsidRDefault="00FB6A45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B6A45">
              <w:rPr>
                <w:rFonts w:ascii="仿宋_GB2312" w:eastAsia="仿宋_GB2312" w:hAnsi="Times New Roman" w:hint="eastAsia"/>
              </w:rPr>
              <w:t>2024年6月21日，主要组成成分由</w:t>
            </w:r>
            <w:proofErr w:type="gramStart"/>
            <w:r w:rsidRPr="00FB6A45">
              <w:rPr>
                <w:rFonts w:ascii="仿宋_GB2312" w:eastAsia="仿宋_GB2312" w:hAnsi="Times New Roman" w:hint="eastAsia"/>
              </w:rPr>
              <w:t>“</w:t>
            </w:r>
            <w:proofErr w:type="gramEnd"/>
            <w:r w:rsidRPr="00FB6A45">
              <w:rPr>
                <w:rFonts w:ascii="仿宋_GB2312" w:eastAsia="仿宋_GB2312" w:hAnsi="Times New Roman" w:hint="eastAsia"/>
              </w:rPr>
              <w:t>“由</w:t>
            </w:r>
            <w:r w:rsidRPr="00FB6A45">
              <w:rPr>
                <w:rFonts w:ascii="宋体" w:hAnsi="宋体" w:cs="宋体" w:hint="eastAsia"/>
              </w:rPr>
              <w:t>细胞角蛋白</w:t>
            </w:r>
            <w:r w:rsidRPr="00FB6A45">
              <w:rPr>
                <w:rFonts w:ascii="仿宋_GB2312" w:eastAsia="仿宋_GB2312" w:hAnsi="Times New Roman" w:hint="eastAsia"/>
              </w:rPr>
              <w:t>5&amp;6抗体（</w:t>
            </w:r>
            <w:r w:rsidRPr="00FB6A45">
              <w:rPr>
                <w:rFonts w:ascii="宋体" w:hAnsi="宋体" w:cs="宋体" w:hint="eastAsia"/>
              </w:rPr>
              <w:t>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FB6A45">
              <w:rPr>
                <w:rFonts w:ascii="仿宋_GB2312" w:eastAsia="仿宋_GB2312" w:hAnsi="Times New Roman" w:hint="eastAsia"/>
              </w:rPr>
              <w:t>D5/16B4；</w:t>
            </w:r>
            <w:r w:rsidRPr="00FB6A45">
              <w:rPr>
                <w:rFonts w:ascii="宋体" w:hAnsi="宋体" w:cs="宋体" w:hint="eastAsia"/>
              </w:rPr>
              <w:t>或鼠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FB6A45">
              <w:rPr>
                <w:rFonts w:ascii="仿宋_GB2312" w:eastAsia="仿宋_GB2312" w:hAnsi="Times New Roman" w:hint="eastAsia"/>
              </w:rPr>
              <w:t>MX040）和缓冲液组成。”变更为“由</w:t>
            </w:r>
            <w:r w:rsidRPr="00FB6A45">
              <w:rPr>
                <w:rFonts w:ascii="宋体" w:hAnsi="宋体" w:cs="宋体" w:hint="eastAsia"/>
              </w:rPr>
              <w:t>细胞角蛋白</w:t>
            </w:r>
            <w:r w:rsidRPr="00FB6A45">
              <w:rPr>
                <w:rFonts w:ascii="仿宋_GB2312" w:eastAsia="仿宋_GB2312" w:hAnsi="Times New Roman" w:hint="eastAsia"/>
              </w:rPr>
              <w:t>5&amp;6抗体（</w:t>
            </w:r>
            <w:r w:rsidRPr="00FB6A45">
              <w:rPr>
                <w:rFonts w:ascii="宋体" w:hAnsi="宋体" w:cs="宋体" w:hint="eastAsia"/>
              </w:rPr>
              <w:t>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FB6A45">
              <w:rPr>
                <w:rFonts w:ascii="仿宋_GB2312" w:eastAsia="仿宋_GB2312" w:hAnsi="Times New Roman" w:hint="eastAsia"/>
              </w:rPr>
              <w:t>D5/16B4；</w:t>
            </w:r>
            <w:r w:rsidRPr="00FB6A45">
              <w:rPr>
                <w:rFonts w:ascii="宋体" w:hAnsi="宋体" w:cs="宋体" w:hint="eastAsia"/>
              </w:rPr>
              <w:t>或鼠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FB6A45">
              <w:rPr>
                <w:rFonts w:ascii="仿宋_GB2312" w:eastAsia="仿宋_GB2312" w:hAnsi="Times New Roman" w:hint="eastAsia"/>
              </w:rPr>
              <w:t>MX040；</w:t>
            </w:r>
            <w:r w:rsidRPr="00FB6A45">
              <w:rPr>
                <w:rFonts w:ascii="宋体" w:hAnsi="宋体" w:cs="宋体" w:hint="eastAsia"/>
              </w:rPr>
              <w:t>或</w:t>
            </w:r>
            <w:r w:rsidR="00713A8A">
              <w:rPr>
                <w:rFonts w:ascii="宋体" w:hAnsi="宋体" w:cs="宋体" w:hint="eastAsia"/>
              </w:rPr>
              <w:t>兔</w:t>
            </w:r>
            <w:r w:rsidRPr="00FB6A45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="00713A8A">
              <w:rPr>
                <w:rFonts w:ascii="仿宋_GB2312" w:eastAsia="仿宋_GB2312" w:hAnsi="Times New Roman" w:hint="eastAsia"/>
              </w:rPr>
              <w:t>M</w:t>
            </w:r>
            <w:r w:rsidR="00713A8A">
              <w:rPr>
                <w:rFonts w:ascii="宋体" w:hAnsi="宋体" w:cs="宋体" w:hint="eastAsia"/>
              </w:rPr>
              <w:t>XR</w:t>
            </w:r>
            <w:r w:rsidRPr="00FB6A45">
              <w:rPr>
                <w:rFonts w:ascii="仿宋_GB2312" w:eastAsia="仿宋_GB2312" w:hAnsi="Times New Roman" w:hint="eastAsia"/>
              </w:rPr>
              <w:t>065）和缓冲液组成。”</w:t>
            </w:r>
          </w:p>
        </w:tc>
      </w:tr>
    </w:tbl>
    <w:p w:rsidR="00BA5CCB" w:rsidRDefault="00BA5CCB">
      <w:pPr>
        <w:rPr>
          <w:rFonts w:ascii="仿宋_GB2312" w:eastAsia="仿宋_GB2312" w:hAnsi="Times New Roman"/>
        </w:rPr>
        <w:sectPr w:rsidR="00BA5CCB">
          <w:footerReference w:type="even" r:id="rId8"/>
          <w:pgSz w:w="11906" w:h="16838"/>
          <w:pgMar w:top="1928" w:right="1531" w:bottom="1814" w:left="1531" w:header="851" w:footer="1417" w:gutter="0"/>
          <w:cols w:space="720"/>
          <w:docGrid w:type="linesAndChars" w:linePitch="312"/>
        </w:sectPr>
      </w:pPr>
    </w:p>
    <w:p w:rsidR="00BA5CCB" w:rsidRDefault="00BA5CCB">
      <w:pPr>
        <w:rPr>
          <w:rFonts w:ascii="仿宋_GB2312" w:eastAsia="仿宋_GB2312" w:hAnsi="Times New Roman"/>
        </w:rPr>
      </w:pPr>
    </w:p>
    <w:sectPr w:rsidR="00BA5CCB">
      <w:footerReference w:type="default" r:id="rId9"/>
      <w:type w:val="continuous"/>
      <w:pgSz w:w="11906" w:h="16838"/>
      <w:pgMar w:top="1928" w:right="1531" w:bottom="1814" w:left="1531" w:header="851" w:footer="141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A1" w:rsidRDefault="00FB6A45">
      <w:r>
        <w:separator/>
      </w:r>
    </w:p>
  </w:endnote>
  <w:endnote w:type="continuationSeparator" w:id="0">
    <w:p w:rsidR="00A814A1" w:rsidRDefault="00FB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C150876A-3A90-4AC7-93E1-D6A4ACB118E5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2" w:subsetted="1" w:fontKey="{581F58F5-E855-4178-ACC4-F74D8155AAA7}"/>
  </w:font>
  <w:font w:name="___WRD_EMBED_SUB_44">
    <w:altName w:val="Arial Unicode MS"/>
    <w:panose1 w:val="02010600030101010101"/>
    <w:charset w:val="86"/>
    <w:family w:val="modern"/>
    <w:pitch w:val="default"/>
    <w:sig w:usb0="00000000" w:usb1="288F0000" w:usb2="00000016" w:usb3="00000000" w:csb0="00040001" w:csb1="00000000"/>
    <w:embedRegular r:id="rId3" w:subsetted="1" w:fontKey="{DE8739CC-A0BD-4D52-AEDF-A5A3B0760ED8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CB" w:rsidRDefault="00FB6A4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8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A5CCB" w:rsidRDefault="00FB6A4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4zIiYQ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CB" w:rsidRDefault="00BA5C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A1" w:rsidRDefault="00FB6A45">
      <w:r>
        <w:separator/>
      </w:r>
    </w:p>
  </w:footnote>
  <w:footnote w:type="continuationSeparator" w:id="0">
    <w:p w:rsidR="00A814A1" w:rsidRDefault="00FB6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3E5E62"/>
    <w:rsid w:val="004140C9"/>
    <w:rsid w:val="00713A8A"/>
    <w:rsid w:val="00933776"/>
    <w:rsid w:val="00A814A1"/>
    <w:rsid w:val="00BA5CCB"/>
    <w:rsid w:val="00E728EB"/>
    <w:rsid w:val="00EE28C7"/>
    <w:rsid w:val="00F12486"/>
    <w:rsid w:val="00F95202"/>
    <w:rsid w:val="00FB6A45"/>
    <w:rsid w:val="03E81519"/>
    <w:rsid w:val="07454116"/>
    <w:rsid w:val="0A723813"/>
    <w:rsid w:val="0B9159CE"/>
    <w:rsid w:val="0F130A0E"/>
    <w:rsid w:val="124170B8"/>
    <w:rsid w:val="12EF6A8F"/>
    <w:rsid w:val="15376954"/>
    <w:rsid w:val="1C672639"/>
    <w:rsid w:val="1DEE4546"/>
    <w:rsid w:val="1E9523DE"/>
    <w:rsid w:val="213D3971"/>
    <w:rsid w:val="21765334"/>
    <w:rsid w:val="22222A35"/>
    <w:rsid w:val="226F1F03"/>
    <w:rsid w:val="22AD4B1E"/>
    <w:rsid w:val="252B23C9"/>
    <w:rsid w:val="2B2C3A68"/>
    <w:rsid w:val="2BA05B79"/>
    <w:rsid w:val="2BB853F9"/>
    <w:rsid w:val="2CA651DD"/>
    <w:rsid w:val="2DB974B7"/>
    <w:rsid w:val="33CD7BDB"/>
    <w:rsid w:val="39BB2D14"/>
    <w:rsid w:val="3B2A6649"/>
    <w:rsid w:val="3C0229A9"/>
    <w:rsid w:val="3DB97E1C"/>
    <w:rsid w:val="3FBA588E"/>
    <w:rsid w:val="3FE0083B"/>
    <w:rsid w:val="41564881"/>
    <w:rsid w:val="44F65F1F"/>
    <w:rsid w:val="50E81F27"/>
    <w:rsid w:val="511E5EAA"/>
    <w:rsid w:val="51A27866"/>
    <w:rsid w:val="576D33E1"/>
    <w:rsid w:val="57D10F0C"/>
    <w:rsid w:val="5FC77464"/>
    <w:rsid w:val="5FF2593A"/>
    <w:rsid w:val="620E29EE"/>
    <w:rsid w:val="6C7160A5"/>
    <w:rsid w:val="6F527FEF"/>
    <w:rsid w:val="70766CEB"/>
    <w:rsid w:val="72343B64"/>
    <w:rsid w:val="74EF756E"/>
    <w:rsid w:val="74FF2584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717</Words>
  <Characters>447</Characters>
  <Application>Microsoft Office Word</Application>
  <DocSecurity>0</DocSecurity>
  <Lines>3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CHENJJ</dc:creator>
  <cp:lastModifiedBy>NTKO</cp:lastModifiedBy>
  <cp:revision>9</cp:revision>
  <dcterms:created xsi:type="dcterms:W3CDTF">2024-02-19T10:41:00Z</dcterms:created>
  <dcterms:modified xsi:type="dcterms:W3CDTF">2024-06-24T06:48:00Z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02EC96C8999B4865923B3AE8F9D4B1FA_11</vt:lpwstr>
  </property>
</Properties>
</file>